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9" w:rsidRDefault="00512349" w:rsidP="0051234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2E78" w:rsidRDefault="00B22E78" w:rsidP="0051234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2E78" w:rsidRDefault="00B22E78" w:rsidP="0051234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12349" w:rsidRPr="0025472A" w:rsidRDefault="00512349" w:rsidP="0051234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12349" w:rsidRPr="004C14FF" w:rsidRDefault="00512349" w:rsidP="0051234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94AC0" w:rsidRDefault="00594AC0" w:rsidP="0059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0" w:rsidRDefault="00594AC0" w:rsidP="0059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0" w:rsidRDefault="003C072C" w:rsidP="003C072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2022 г. № 279</w:t>
      </w:r>
    </w:p>
    <w:p w:rsidR="003C072C" w:rsidRPr="00594AC0" w:rsidRDefault="003C072C" w:rsidP="003C072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94AC0" w:rsidRPr="00594AC0" w:rsidRDefault="00594AC0" w:rsidP="0059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0" w:rsidRDefault="0039336B" w:rsidP="0059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A75C1" w:rsidRPr="00594AC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94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AC0" w:rsidRDefault="0039336B" w:rsidP="0059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C0">
        <w:rPr>
          <w:rFonts w:ascii="Times New Roman" w:hAnsi="Times New Roman" w:cs="Times New Roman"/>
          <w:b/>
          <w:sz w:val="28"/>
          <w:szCs w:val="28"/>
        </w:rPr>
        <w:t xml:space="preserve">о Министерстве цифрового </w:t>
      </w:r>
    </w:p>
    <w:p w:rsidR="0039336B" w:rsidRPr="00594AC0" w:rsidRDefault="0039336B" w:rsidP="0059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C0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B542BE" w:rsidRPr="0059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AC0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39336B" w:rsidRDefault="0039336B" w:rsidP="0059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C0" w:rsidRPr="00594AC0" w:rsidRDefault="00594AC0" w:rsidP="0059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2BE" w:rsidRDefault="0039336B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</w:t>
      </w:r>
      <w:r w:rsidR="00CA75C1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Pr="00594AC0">
        <w:rPr>
          <w:rFonts w:ascii="Times New Roman" w:hAnsi="Times New Roman" w:cs="Times New Roman"/>
          <w:sz w:val="28"/>
          <w:szCs w:val="28"/>
        </w:rPr>
        <w:t xml:space="preserve">Тыва от </w:t>
      </w:r>
      <w:r w:rsidR="00166809">
        <w:rPr>
          <w:rFonts w:ascii="Times New Roman" w:hAnsi="Times New Roman" w:cs="Times New Roman"/>
          <w:sz w:val="28"/>
          <w:szCs w:val="28"/>
        </w:rPr>
        <w:t xml:space="preserve">   </w:t>
      </w:r>
      <w:r w:rsidRPr="00594AC0">
        <w:rPr>
          <w:rFonts w:ascii="Times New Roman" w:hAnsi="Times New Roman" w:cs="Times New Roman"/>
          <w:sz w:val="28"/>
          <w:szCs w:val="28"/>
        </w:rPr>
        <w:t>31</w:t>
      </w:r>
      <w:r w:rsidR="00CA75C1" w:rsidRPr="00594AC0">
        <w:rPr>
          <w:rFonts w:ascii="Times New Roman" w:hAnsi="Times New Roman" w:cs="Times New Roman"/>
          <w:sz w:val="28"/>
          <w:szCs w:val="28"/>
        </w:rPr>
        <w:t xml:space="preserve"> декабря 2003 г. № 95 ВХ-I</w:t>
      </w:r>
      <w:r w:rsidRPr="00594AC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</w:t>
      </w:r>
      <w:r w:rsidR="00CA75C1" w:rsidRPr="00594AC0">
        <w:rPr>
          <w:rFonts w:ascii="Times New Roman" w:hAnsi="Times New Roman" w:cs="Times New Roman"/>
          <w:sz w:val="28"/>
          <w:szCs w:val="28"/>
        </w:rPr>
        <w:t xml:space="preserve"> Тыва»,</w:t>
      </w:r>
      <w:r w:rsidR="00594AC0">
        <w:rPr>
          <w:rFonts w:ascii="Times New Roman" w:hAnsi="Times New Roman" w:cs="Times New Roman"/>
          <w:sz w:val="28"/>
          <w:szCs w:val="28"/>
        </w:rPr>
        <w:t xml:space="preserve"> </w:t>
      </w:r>
      <w:r w:rsidRPr="00594AC0">
        <w:rPr>
          <w:rFonts w:ascii="Times New Roman" w:hAnsi="Times New Roman" w:cs="Times New Roman"/>
          <w:sz w:val="28"/>
          <w:szCs w:val="28"/>
        </w:rPr>
        <w:t>Указ</w:t>
      </w:r>
      <w:r w:rsidR="0004716B" w:rsidRPr="00594AC0">
        <w:rPr>
          <w:rFonts w:ascii="Times New Roman" w:hAnsi="Times New Roman" w:cs="Times New Roman"/>
          <w:sz w:val="28"/>
          <w:szCs w:val="28"/>
        </w:rPr>
        <w:t>ом</w:t>
      </w:r>
      <w:r w:rsidR="00B542BE" w:rsidRPr="0059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AC0">
        <w:rPr>
          <w:rFonts w:ascii="Times New Roman" w:hAnsi="Times New Roman" w:cs="Times New Roman"/>
          <w:sz w:val="28"/>
          <w:szCs w:val="28"/>
        </w:rPr>
        <w:t>Главы  Республики</w:t>
      </w:r>
      <w:proofErr w:type="gramEnd"/>
      <w:r w:rsidRPr="00594AC0">
        <w:rPr>
          <w:rFonts w:ascii="Times New Roman" w:hAnsi="Times New Roman" w:cs="Times New Roman"/>
          <w:sz w:val="28"/>
          <w:szCs w:val="28"/>
        </w:rPr>
        <w:t xml:space="preserve"> Тыва от 15 октября</w:t>
      </w:r>
      <w:r w:rsidR="00CA75C1" w:rsidRPr="00594AC0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594AC0">
        <w:rPr>
          <w:rFonts w:ascii="Times New Roman" w:hAnsi="Times New Roman" w:cs="Times New Roman"/>
          <w:sz w:val="28"/>
          <w:szCs w:val="28"/>
        </w:rPr>
        <w:t xml:space="preserve"> № 409 «О структуре органов исполнительной власти Республики Тыва</w:t>
      </w:r>
      <w:r w:rsidR="00CA75C1" w:rsidRPr="00594AC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указов </w:t>
      </w:r>
      <w:r w:rsidR="00594AC0">
        <w:rPr>
          <w:rFonts w:ascii="Times New Roman" w:hAnsi="Times New Roman" w:cs="Times New Roman"/>
          <w:sz w:val="28"/>
          <w:szCs w:val="28"/>
        </w:rPr>
        <w:t xml:space="preserve">  </w:t>
      </w:r>
      <w:r w:rsidR="00CA75C1" w:rsidRPr="00594AC0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594AC0">
        <w:rPr>
          <w:rFonts w:ascii="Times New Roman" w:hAnsi="Times New Roman" w:cs="Times New Roman"/>
          <w:sz w:val="28"/>
          <w:szCs w:val="28"/>
        </w:rPr>
        <w:t>»</w:t>
      </w:r>
      <w:r w:rsidR="00B542BE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Pr="00594AC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04716B" w:rsidRPr="00594AC0">
        <w:rPr>
          <w:rFonts w:ascii="Times New Roman" w:hAnsi="Times New Roman" w:cs="Times New Roman"/>
          <w:sz w:val="28"/>
          <w:szCs w:val="28"/>
        </w:rPr>
        <w:t>ПОСТАНОВЛЯЕТ</w:t>
      </w:r>
      <w:r w:rsidRPr="00594AC0">
        <w:rPr>
          <w:rFonts w:ascii="Times New Roman" w:hAnsi="Times New Roman" w:cs="Times New Roman"/>
          <w:sz w:val="28"/>
          <w:szCs w:val="28"/>
        </w:rPr>
        <w:t>:</w:t>
      </w:r>
    </w:p>
    <w:p w:rsidR="00594AC0" w:rsidRPr="00594AC0" w:rsidRDefault="00594AC0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36B" w:rsidRPr="00594AC0" w:rsidRDefault="00B542BE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 xml:space="preserve">1. </w:t>
      </w:r>
      <w:r w:rsidR="0004716B" w:rsidRPr="00594A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75C1" w:rsidRPr="00594AC0">
        <w:rPr>
          <w:rFonts w:ascii="Times New Roman" w:hAnsi="Times New Roman" w:cs="Times New Roman"/>
          <w:sz w:val="28"/>
          <w:szCs w:val="28"/>
        </w:rPr>
        <w:t>в Положение</w:t>
      </w:r>
      <w:r w:rsidR="0004716B" w:rsidRPr="00594AC0">
        <w:rPr>
          <w:rFonts w:ascii="Times New Roman" w:hAnsi="Times New Roman" w:cs="Times New Roman"/>
          <w:sz w:val="28"/>
          <w:szCs w:val="28"/>
        </w:rPr>
        <w:t xml:space="preserve"> о Министерстве цифрового развити</w:t>
      </w:r>
      <w:r w:rsidR="00CA75C1" w:rsidRPr="00594AC0">
        <w:rPr>
          <w:rFonts w:ascii="Times New Roman" w:hAnsi="Times New Roman" w:cs="Times New Roman"/>
          <w:sz w:val="28"/>
          <w:szCs w:val="28"/>
        </w:rPr>
        <w:t>я Республики Тыва, утвержденное п</w:t>
      </w:r>
      <w:r w:rsidR="0004716B" w:rsidRPr="00594AC0">
        <w:rPr>
          <w:rFonts w:ascii="Times New Roman" w:hAnsi="Times New Roman" w:cs="Times New Roman"/>
          <w:sz w:val="28"/>
          <w:szCs w:val="28"/>
        </w:rPr>
        <w:t>остановлением Правите</w:t>
      </w:r>
      <w:r w:rsidRPr="00594AC0">
        <w:rPr>
          <w:rFonts w:ascii="Times New Roman" w:hAnsi="Times New Roman" w:cs="Times New Roman"/>
          <w:sz w:val="28"/>
          <w:szCs w:val="28"/>
        </w:rPr>
        <w:t xml:space="preserve">льства Республики Тыва от 22 марта </w:t>
      </w:r>
      <w:r w:rsidR="0004716B" w:rsidRPr="00594AC0">
        <w:rPr>
          <w:rFonts w:ascii="Times New Roman" w:hAnsi="Times New Roman" w:cs="Times New Roman"/>
          <w:sz w:val="28"/>
          <w:szCs w:val="28"/>
        </w:rPr>
        <w:t>2022 г. № 126</w:t>
      </w:r>
      <w:r w:rsidR="00CA75C1" w:rsidRPr="00594AC0">
        <w:rPr>
          <w:rFonts w:ascii="Times New Roman" w:hAnsi="Times New Roman" w:cs="Times New Roman"/>
          <w:sz w:val="28"/>
          <w:szCs w:val="28"/>
        </w:rPr>
        <w:t>,</w:t>
      </w:r>
      <w:r w:rsidR="0004716B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="00526E0C" w:rsidRPr="00594AC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42BE" w:rsidRPr="00594AC0" w:rsidRDefault="00526E0C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 xml:space="preserve">а) </w:t>
      </w:r>
      <w:r w:rsidR="005456A3" w:rsidRPr="00594AC0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5456A3" w:rsidRPr="00594AC0" w:rsidRDefault="005456A3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«</w:t>
      </w:r>
      <w:r w:rsidR="00B542BE" w:rsidRPr="00594AC0">
        <w:rPr>
          <w:rFonts w:ascii="Times New Roman" w:hAnsi="Times New Roman" w:cs="Times New Roman"/>
          <w:sz w:val="28"/>
          <w:szCs w:val="28"/>
        </w:rPr>
        <w:t xml:space="preserve">11. </w:t>
      </w:r>
      <w:r w:rsidRPr="00594AC0">
        <w:rPr>
          <w:rFonts w:ascii="Times New Roman" w:hAnsi="Times New Roman" w:cs="Times New Roman"/>
          <w:sz w:val="28"/>
          <w:szCs w:val="28"/>
        </w:rPr>
        <w:t>Министр имеет заместителя министра, назначаемого</w:t>
      </w:r>
      <w:r w:rsidR="00B542BE" w:rsidRPr="00594AC0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Pr="00594AC0">
        <w:rPr>
          <w:rFonts w:ascii="Times New Roman" w:hAnsi="Times New Roman" w:cs="Times New Roman"/>
          <w:sz w:val="28"/>
          <w:szCs w:val="28"/>
        </w:rPr>
        <w:t xml:space="preserve"> и</w:t>
      </w:r>
      <w:r w:rsidR="00594A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4AC0">
        <w:rPr>
          <w:rFonts w:ascii="Times New Roman" w:hAnsi="Times New Roman" w:cs="Times New Roman"/>
          <w:sz w:val="28"/>
          <w:szCs w:val="28"/>
        </w:rPr>
        <w:t xml:space="preserve"> освобождаемого от должности Правительством Республики Тыва. Заместитель</w:t>
      </w:r>
      <w:r w:rsidR="00594A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4AC0">
        <w:rPr>
          <w:rFonts w:ascii="Times New Roman" w:hAnsi="Times New Roman" w:cs="Times New Roman"/>
          <w:sz w:val="28"/>
          <w:szCs w:val="28"/>
        </w:rPr>
        <w:t xml:space="preserve"> министра назначается на должность по представлению министра.»;</w:t>
      </w:r>
    </w:p>
    <w:p w:rsidR="00B542BE" w:rsidRPr="00594AC0" w:rsidRDefault="005456A3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б) подпункт 9</w:t>
      </w:r>
      <w:r w:rsidR="00073352" w:rsidRPr="00594AC0">
        <w:rPr>
          <w:rFonts w:ascii="Times New Roman" w:hAnsi="Times New Roman" w:cs="Times New Roman"/>
          <w:sz w:val="28"/>
          <w:szCs w:val="28"/>
        </w:rPr>
        <w:t xml:space="preserve"> пункта 12 изложить в следующей редакции:</w:t>
      </w:r>
    </w:p>
    <w:p w:rsidR="005456A3" w:rsidRPr="00594AC0" w:rsidRDefault="00073352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«</w:t>
      </w:r>
      <w:r w:rsidR="00B542BE" w:rsidRPr="00594AC0">
        <w:rPr>
          <w:rFonts w:ascii="Times New Roman" w:hAnsi="Times New Roman" w:cs="Times New Roman"/>
          <w:sz w:val="28"/>
          <w:szCs w:val="28"/>
        </w:rPr>
        <w:t xml:space="preserve">9) </w:t>
      </w:r>
      <w:r w:rsidRPr="00594AC0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заместителем министра и руководителями структурных подразделений Министерства;»;</w:t>
      </w:r>
    </w:p>
    <w:p w:rsidR="00073352" w:rsidRPr="00594AC0" w:rsidRDefault="00073352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 xml:space="preserve">в) в </w:t>
      </w:r>
      <w:r w:rsidR="00526E0C" w:rsidRPr="00594AC0">
        <w:rPr>
          <w:rFonts w:ascii="Times New Roman" w:hAnsi="Times New Roman" w:cs="Times New Roman"/>
          <w:sz w:val="28"/>
          <w:szCs w:val="28"/>
        </w:rPr>
        <w:t>пункт</w:t>
      </w:r>
      <w:r w:rsidRPr="00594AC0">
        <w:rPr>
          <w:rFonts w:ascii="Times New Roman" w:hAnsi="Times New Roman" w:cs="Times New Roman"/>
          <w:sz w:val="28"/>
          <w:szCs w:val="28"/>
        </w:rPr>
        <w:t>е</w:t>
      </w:r>
      <w:r w:rsidR="00526E0C" w:rsidRPr="00594AC0">
        <w:rPr>
          <w:rFonts w:ascii="Times New Roman" w:hAnsi="Times New Roman" w:cs="Times New Roman"/>
          <w:sz w:val="28"/>
          <w:szCs w:val="28"/>
        </w:rPr>
        <w:t xml:space="preserve"> 16 </w:t>
      </w:r>
      <w:r w:rsidRPr="00594AC0">
        <w:rPr>
          <w:rFonts w:ascii="Times New Roman" w:hAnsi="Times New Roman" w:cs="Times New Roman"/>
          <w:sz w:val="28"/>
          <w:szCs w:val="28"/>
        </w:rPr>
        <w:t>слово «первого» исключить;</w:t>
      </w:r>
    </w:p>
    <w:p w:rsidR="0039336B" w:rsidRPr="00594AC0" w:rsidRDefault="00073352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г</w:t>
      </w:r>
      <w:r w:rsidR="00526E0C" w:rsidRPr="00594AC0">
        <w:rPr>
          <w:rFonts w:ascii="Times New Roman" w:hAnsi="Times New Roman" w:cs="Times New Roman"/>
          <w:sz w:val="28"/>
          <w:szCs w:val="28"/>
        </w:rPr>
        <w:t>) пункт</w:t>
      </w:r>
      <w:r w:rsidR="005702F7" w:rsidRPr="00594AC0">
        <w:rPr>
          <w:rFonts w:ascii="Times New Roman" w:hAnsi="Times New Roman" w:cs="Times New Roman"/>
          <w:sz w:val="28"/>
          <w:szCs w:val="28"/>
        </w:rPr>
        <w:t xml:space="preserve">ы 17 и </w:t>
      </w:r>
      <w:r w:rsidR="009D378C" w:rsidRPr="00594AC0">
        <w:rPr>
          <w:rFonts w:ascii="Times New Roman" w:hAnsi="Times New Roman" w:cs="Times New Roman"/>
          <w:sz w:val="28"/>
          <w:szCs w:val="28"/>
        </w:rPr>
        <w:t>18 п</w:t>
      </w:r>
      <w:r w:rsidR="0039336B" w:rsidRPr="00594AC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5702F7" w:rsidRPr="00594AC0">
        <w:rPr>
          <w:rFonts w:ascii="Times New Roman" w:hAnsi="Times New Roman" w:cs="Times New Roman"/>
          <w:sz w:val="28"/>
          <w:szCs w:val="28"/>
        </w:rPr>
        <w:t>и</w:t>
      </w:r>
      <w:r w:rsidR="0039336B" w:rsidRPr="00594AC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D378C" w:rsidRPr="00594AC0">
        <w:rPr>
          <w:rFonts w:ascii="Times New Roman" w:hAnsi="Times New Roman" w:cs="Times New Roman"/>
          <w:sz w:val="28"/>
          <w:szCs w:val="28"/>
        </w:rPr>
        <w:t>.</w:t>
      </w:r>
    </w:p>
    <w:p w:rsidR="0039336B" w:rsidRPr="00594AC0" w:rsidRDefault="00B542BE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594AC0">
        <w:rPr>
          <w:rFonts w:ascii="Times New Roman" w:hAnsi="Times New Roman" w:cs="Times New Roman"/>
          <w:sz w:val="28"/>
          <w:szCs w:val="28"/>
        </w:rPr>
        <w:t>«О</w:t>
      </w:r>
      <w:r w:rsidRPr="00594AC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94AC0">
        <w:rPr>
          <w:rFonts w:ascii="Times New Roman" w:hAnsi="Times New Roman" w:cs="Times New Roman"/>
          <w:sz w:val="28"/>
          <w:szCs w:val="28"/>
        </w:rPr>
        <w:t>»</w:t>
      </w:r>
      <w:r w:rsidRPr="00594AC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542BE" w:rsidRPr="00594AC0" w:rsidRDefault="00B542BE" w:rsidP="00594A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542BE" w:rsidRDefault="00B542BE" w:rsidP="00594A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94AC0" w:rsidRPr="00594AC0" w:rsidRDefault="00594AC0" w:rsidP="00594A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9336B" w:rsidRPr="00594AC0" w:rsidRDefault="0039336B" w:rsidP="00594A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A5245" w:rsidRPr="00594AC0" w:rsidRDefault="0039336B" w:rsidP="00594A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94AC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94AC0">
        <w:rPr>
          <w:rFonts w:ascii="Times New Roman" w:hAnsi="Times New Roman" w:cs="Times New Roman"/>
          <w:sz w:val="28"/>
          <w:szCs w:val="28"/>
        </w:rPr>
        <w:tab/>
      </w:r>
      <w:r w:rsidRPr="00594AC0">
        <w:rPr>
          <w:rFonts w:ascii="Times New Roman" w:hAnsi="Times New Roman" w:cs="Times New Roman"/>
          <w:sz w:val="28"/>
          <w:szCs w:val="28"/>
        </w:rPr>
        <w:tab/>
      </w:r>
      <w:r w:rsidRPr="00594AC0">
        <w:rPr>
          <w:rFonts w:ascii="Times New Roman" w:hAnsi="Times New Roman" w:cs="Times New Roman"/>
          <w:sz w:val="28"/>
          <w:szCs w:val="28"/>
        </w:rPr>
        <w:tab/>
      </w:r>
      <w:r w:rsidRPr="00594AC0">
        <w:rPr>
          <w:rFonts w:ascii="Times New Roman" w:hAnsi="Times New Roman" w:cs="Times New Roman"/>
          <w:sz w:val="28"/>
          <w:szCs w:val="28"/>
        </w:rPr>
        <w:tab/>
      </w:r>
      <w:r w:rsidRPr="00594AC0">
        <w:rPr>
          <w:rFonts w:ascii="Times New Roman" w:hAnsi="Times New Roman" w:cs="Times New Roman"/>
          <w:sz w:val="28"/>
          <w:szCs w:val="28"/>
        </w:rPr>
        <w:tab/>
      </w:r>
      <w:r w:rsidRPr="00594A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94A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4AC0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594AC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A5245" w:rsidRPr="00594AC0" w:rsidSect="00594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37" w:rsidRDefault="00173337" w:rsidP="00594AC0">
      <w:pPr>
        <w:spacing w:after="0" w:line="240" w:lineRule="auto"/>
      </w:pPr>
      <w:r>
        <w:separator/>
      </w:r>
    </w:p>
  </w:endnote>
  <w:endnote w:type="continuationSeparator" w:id="0">
    <w:p w:rsidR="00173337" w:rsidRDefault="00173337" w:rsidP="0059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8" w:rsidRDefault="00730C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8" w:rsidRDefault="00730C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8" w:rsidRDefault="00730C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37" w:rsidRDefault="00173337" w:rsidP="00594AC0">
      <w:pPr>
        <w:spacing w:after="0" w:line="240" w:lineRule="auto"/>
      </w:pPr>
      <w:r>
        <w:separator/>
      </w:r>
    </w:p>
  </w:footnote>
  <w:footnote w:type="continuationSeparator" w:id="0">
    <w:p w:rsidR="00173337" w:rsidRDefault="00173337" w:rsidP="0059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8" w:rsidRDefault="00730C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514"/>
    </w:sdtPr>
    <w:sdtEndPr>
      <w:rPr>
        <w:rFonts w:ascii="Times New Roman" w:hAnsi="Times New Roman" w:cs="Times New Roman"/>
        <w:sz w:val="24"/>
        <w:szCs w:val="24"/>
      </w:rPr>
    </w:sdtEndPr>
    <w:sdtContent>
      <w:p w:rsidR="00594AC0" w:rsidRPr="00594AC0" w:rsidRDefault="0035235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4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4AC0" w:rsidRPr="00594A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E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4A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8" w:rsidRDefault="00730C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5DC2"/>
    <w:multiLevelType w:val="hybridMultilevel"/>
    <w:tmpl w:val="B86C940A"/>
    <w:lvl w:ilvl="0" w:tplc="3CBC634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357E2"/>
    <w:multiLevelType w:val="hybridMultilevel"/>
    <w:tmpl w:val="74FA2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86441a-0c88-4f91-be22-bd9c5ef776dd"/>
  </w:docVars>
  <w:rsids>
    <w:rsidRoot w:val="0039336B"/>
    <w:rsid w:val="0004716B"/>
    <w:rsid w:val="00073352"/>
    <w:rsid w:val="000F347A"/>
    <w:rsid w:val="00166809"/>
    <w:rsid w:val="00173337"/>
    <w:rsid w:val="0035235C"/>
    <w:rsid w:val="0039336B"/>
    <w:rsid w:val="003C072C"/>
    <w:rsid w:val="004C4B3E"/>
    <w:rsid w:val="00512349"/>
    <w:rsid w:val="00525C99"/>
    <w:rsid w:val="00526E0C"/>
    <w:rsid w:val="005456A3"/>
    <w:rsid w:val="005702F7"/>
    <w:rsid w:val="00594AC0"/>
    <w:rsid w:val="00653922"/>
    <w:rsid w:val="00730C38"/>
    <w:rsid w:val="009B1DE6"/>
    <w:rsid w:val="009D378C"/>
    <w:rsid w:val="00A2619C"/>
    <w:rsid w:val="00A2766F"/>
    <w:rsid w:val="00A44EF1"/>
    <w:rsid w:val="00B22E78"/>
    <w:rsid w:val="00B360FA"/>
    <w:rsid w:val="00B542BE"/>
    <w:rsid w:val="00CA75C1"/>
    <w:rsid w:val="00D41640"/>
    <w:rsid w:val="00E6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01157-E801-4D98-96F3-B89184B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3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AC0"/>
  </w:style>
  <w:style w:type="paragraph" w:styleId="a6">
    <w:name w:val="footer"/>
    <w:basedOn w:val="a"/>
    <w:link w:val="a7"/>
    <w:uiPriority w:val="99"/>
    <w:semiHidden/>
    <w:unhideWhenUsed/>
    <w:rsid w:val="0059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AC0"/>
  </w:style>
  <w:style w:type="paragraph" w:styleId="a8">
    <w:name w:val="Balloon Text"/>
    <w:basedOn w:val="a"/>
    <w:link w:val="a9"/>
    <w:uiPriority w:val="99"/>
    <w:semiHidden/>
    <w:unhideWhenUsed/>
    <w:rsid w:val="003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4</cp:revision>
  <cp:lastPrinted>2022-05-16T07:44:00Z</cp:lastPrinted>
  <dcterms:created xsi:type="dcterms:W3CDTF">2022-05-16T07:44:00Z</dcterms:created>
  <dcterms:modified xsi:type="dcterms:W3CDTF">2022-05-16T07:45:00Z</dcterms:modified>
</cp:coreProperties>
</file>